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8981" w14:textId="7777777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5B4A7D" w:rsidRPr="00BA754B">
        <w:rPr>
          <w:rFonts w:ascii="Arial" w:hAnsi="Arial" w:cs="Arial"/>
          <w:sz w:val="22"/>
        </w:rPr>
        <w:t xml:space="preserve">Essai d’aptitude – </w:t>
      </w:r>
      <w:r w:rsidR="005B4A7D">
        <w:rPr>
          <w:rFonts w:ascii="Arial" w:hAnsi="Arial" w:cs="Arial"/>
          <w:sz w:val="22"/>
        </w:rPr>
        <w:t>Etalonnage de m</w:t>
      </w:r>
      <w:r w:rsidR="005B4A7D" w:rsidRPr="00BA754B">
        <w:rPr>
          <w:rFonts w:ascii="Arial" w:hAnsi="Arial" w:cs="Arial"/>
          <w:sz w:val="22"/>
        </w:rPr>
        <w:t>asses 201</w:t>
      </w:r>
      <w:r w:rsidR="005B4A7D">
        <w:rPr>
          <w:rFonts w:ascii="Arial" w:hAnsi="Arial" w:cs="Arial"/>
          <w:sz w:val="22"/>
        </w:rPr>
        <w:t>9</w:t>
      </w:r>
    </w:p>
    <w:p w14:paraId="55ABFBB8" w14:textId="77777777" w:rsidR="005B4A7D" w:rsidRDefault="006C0E6A" w:rsidP="005B4A7D">
      <w:pPr>
        <w:tabs>
          <w:tab w:val="left" w:pos="4395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5B4A7D">
        <w:rPr>
          <w:rFonts w:ascii="Arial" w:hAnsi="Arial" w:cs="Arial"/>
          <w:b/>
          <w:sz w:val="22"/>
          <w:szCs w:val="22"/>
        </w:rPr>
        <w:t xml:space="preserve"> </w:t>
      </w:r>
      <w:r w:rsidR="005B4A7D" w:rsidRPr="00BA754B">
        <w:rPr>
          <w:rFonts w:ascii="Arial" w:hAnsi="Arial" w:cs="Arial"/>
          <w:sz w:val="22"/>
          <w:szCs w:val="22"/>
        </w:rPr>
        <w:t>Etalonn</w:t>
      </w:r>
      <w:r w:rsidR="005B4A7D">
        <w:rPr>
          <w:rFonts w:ascii="Arial" w:hAnsi="Arial" w:cs="Arial"/>
          <w:sz w:val="22"/>
          <w:szCs w:val="22"/>
        </w:rPr>
        <w:t xml:space="preserve">age de 7 masses de classe E2, de valeurs nominales : </w:t>
      </w:r>
    </w:p>
    <w:p w14:paraId="41E4A43A" w14:textId="77777777" w:rsidR="00A300C4" w:rsidRPr="006C0E6A" w:rsidRDefault="005B4A7D" w:rsidP="005B4A7D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5mg, 50mg, 500mg, 5g, 50g, 500g, 5kg</w:t>
      </w:r>
    </w:p>
    <w:p w14:paraId="7B7D0B80" w14:textId="77777777" w:rsidR="006C0E6A" w:rsidRDefault="006C0E6A" w:rsidP="006A3BF4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72F23D1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67DB536" w14:textId="77777777" w:rsidR="006C0E6A" w:rsidRPr="006C0E6A" w:rsidRDefault="005B2392" w:rsidP="006A3BF4">
      <w:pPr>
        <w:spacing w:before="6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0F9D998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C16CF3E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2194E2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FD7CC5E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34C7ED58" w14:textId="77777777" w:rsidR="006C0E6A" w:rsidRPr="007B4FE6" w:rsidRDefault="005B2392" w:rsidP="006A3BF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E9267A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F760A89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5E7EF91E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4827DB73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3C1AA5AA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65525142" w14:textId="77777777" w:rsidR="005B4A7D" w:rsidRDefault="00D50D45" w:rsidP="006A3BF4">
      <w:pPr>
        <w:spacing w:before="240" w:after="120"/>
        <w:rPr>
          <w:rFonts w:ascii="Arial" w:hAnsi="Arial" w:cs="Arial"/>
          <w:b/>
          <w:sz w:val="22"/>
          <w:szCs w:val="22"/>
        </w:rPr>
      </w:pPr>
      <w:bookmarkStart w:id="0" w:name="_Hlk523402143"/>
      <w:r w:rsidRPr="005B4A7D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5B4A7D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5B4A7D">
        <w:rPr>
          <w:rFonts w:ascii="Arial" w:hAnsi="Arial" w:cs="Arial"/>
          <w:b/>
          <w:sz w:val="22"/>
          <w:szCs w:val="22"/>
        </w:rPr>
        <w:t xml:space="preserve">: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5B4A7D" w:rsidRPr="005B4A7D" w14:paraId="7D3C6AA0" w14:textId="77777777" w:rsidTr="005B4A7D">
        <w:tc>
          <w:tcPr>
            <w:tcW w:w="3540" w:type="dxa"/>
          </w:tcPr>
          <w:p w14:paraId="22043D66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72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  <w:u w:val="single"/>
              </w:rPr>
              <w:t>Toutes les masses</w:t>
            </w:r>
          </w:p>
          <w:p w14:paraId="17B44587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5mg</w:t>
            </w:r>
          </w:p>
          <w:p w14:paraId="79DC0CDA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0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50mg</w:t>
            </w:r>
            <w:r w:rsidR="005B4A7D" w:rsidRPr="005B4A7D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E60BF9" w14:textId="77777777" w:rsidR="005B4A7D" w:rsidRPr="005B4A7D" w:rsidRDefault="00185E22" w:rsidP="00D50D4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500mg</w:t>
            </w:r>
          </w:p>
        </w:tc>
        <w:tc>
          <w:tcPr>
            <w:tcW w:w="3541" w:type="dxa"/>
          </w:tcPr>
          <w:p w14:paraId="5965FDD6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5g</w:t>
            </w:r>
            <w:r w:rsidR="005B4A7D" w:rsidRPr="005B4A7D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C7E54A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50g</w:t>
            </w:r>
          </w:p>
          <w:p w14:paraId="67B42CF5" w14:textId="77777777" w:rsidR="005B4A7D" w:rsidRPr="005B4A7D" w:rsidRDefault="00185E22" w:rsidP="005B4A7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500g</w:t>
            </w:r>
          </w:p>
          <w:p w14:paraId="062DB47C" w14:textId="77777777" w:rsidR="005B4A7D" w:rsidRPr="005B4A7D" w:rsidRDefault="00185E22" w:rsidP="00D50D4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7D" w:rsidRPr="005B4A7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4A7D" w:rsidRPr="005B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4A7D" w:rsidRPr="005B4A7D">
              <w:rPr>
                <w:rFonts w:ascii="Arial" w:hAnsi="Arial" w:cs="Arial"/>
                <w:sz w:val="22"/>
                <w:szCs w:val="22"/>
              </w:rPr>
              <w:t>Masse de 5kg</w:t>
            </w:r>
            <w:r w:rsidR="005B4A7D" w:rsidRPr="005B4A7D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</w:tcPr>
          <w:p w14:paraId="2271A7BB" w14:textId="77777777" w:rsidR="005B4A7D" w:rsidRPr="005B4A7D" w:rsidRDefault="005B4A7D" w:rsidP="005B4A7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14:paraId="11D37716" w14:textId="77777777" w:rsidR="00A300C4" w:rsidRDefault="00A300C4" w:rsidP="006A3BF4">
      <w:pPr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5B4A7D">
        <w:rPr>
          <w:rFonts w:ascii="Arial" w:hAnsi="Arial" w:cs="Arial"/>
          <w:b/>
          <w:sz w:val="22"/>
          <w:szCs w:val="22"/>
        </w:rPr>
        <w:t xml:space="preserve"> 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88C3D50" w14:textId="77777777" w:rsidR="005B4A7D" w:rsidRPr="00FD6440" w:rsidRDefault="005B4A7D" w:rsidP="005B4A7D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Pr="00A37E31">
        <w:rPr>
          <w:rFonts w:ascii="Arial" w:hAnsi="Arial" w:cs="Arial"/>
          <w:i/>
          <w:sz w:val="22"/>
          <w:szCs w:val="22"/>
        </w:rPr>
        <w:t>Ce tarif inclut </w:t>
      </w:r>
      <w:r>
        <w:rPr>
          <w:rFonts w:ascii="Arial" w:hAnsi="Arial" w:cs="Arial"/>
          <w:i/>
          <w:sz w:val="22"/>
          <w:szCs w:val="22"/>
        </w:rPr>
        <w:t>le prêt des poids à étalonner,</w:t>
      </w:r>
      <w:r w:rsidRPr="00A37E31">
        <w:rPr>
          <w:rFonts w:ascii="Arial" w:hAnsi="Arial" w:cs="Arial"/>
          <w:i/>
          <w:sz w:val="22"/>
          <w:szCs w:val="22"/>
        </w:rPr>
        <w:t xml:space="preserve"> la fourniture du fich</w:t>
      </w:r>
      <w:r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>
        <w:rPr>
          <w:rFonts w:ascii="Arial" w:hAnsi="Arial" w:cs="Arial"/>
          <w:i/>
          <w:sz w:val="22"/>
          <w:szCs w:val="22"/>
        </w:rPr>
        <w:t xml:space="preserve"> et d’éventuels rapports intermédiaires selon le nombre de participants.</w:t>
      </w:r>
    </w:p>
    <w:p w14:paraId="37191A5A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0C240C0" w14:textId="77777777" w:rsidTr="005B4A7D">
        <w:trPr>
          <w:trHeight w:val="4170"/>
        </w:trPr>
        <w:tc>
          <w:tcPr>
            <w:tcW w:w="10637" w:type="dxa"/>
          </w:tcPr>
          <w:p w14:paraId="5914C4F0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0CD407A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3D364AB0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6DC248B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2672C3D6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</w:p>
          <w:p w14:paraId="1BCFAC54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0912E637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35167B56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A86644A" w14:textId="77777777" w:rsidR="0011025D" w:rsidRPr="004E074E" w:rsidRDefault="0011025D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73AE5BC" w14:textId="77777777" w:rsidR="00167808" w:rsidRDefault="00A37E31" w:rsidP="005B4A7D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398C2AEC" w14:textId="77777777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51578077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4E8422E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7D3F963B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B734621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60561AA8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</w:t>
      </w:r>
      <w:proofErr w:type="spellStart"/>
      <w:r w:rsidRPr="00093A8D">
        <w:rPr>
          <w:rFonts w:ascii="Arial" w:hAnsi="Arial" w:cs="Arial"/>
          <w:sz w:val="22"/>
          <w:szCs w:val="22"/>
        </w:rPr>
        <w:t>inter-laboratoires</w:t>
      </w:r>
      <w:proofErr w:type="spellEnd"/>
      <w:r w:rsidRPr="00093A8D">
        <w:rPr>
          <w:rFonts w:ascii="Arial" w:hAnsi="Arial" w:cs="Arial"/>
          <w:sz w:val="22"/>
          <w:szCs w:val="22"/>
        </w:rPr>
        <w:t xml:space="preserve">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6249817C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8F965D0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52C3A864" w14:textId="77777777" w:rsidR="005B4A7D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 w:rsidR="006A3BF4">
        <w:rPr>
          <w:rFonts w:ascii="Arial" w:hAnsi="Arial" w:cs="Arial"/>
          <w:sz w:val="22"/>
          <w:szCs w:val="22"/>
        </w:rPr>
        <w:t>à la fin du circuit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 w:rsidR="006A3BF4">
        <w:rPr>
          <w:rFonts w:ascii="Arial" w:hAnsi="Arial" w:cs="Arial"/>
          <w:sz w:val="22"/>
          <w:szCs w:val="22"/>
        </w:rPr>
        <w:t>après l’envoi du 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371FD746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5B927531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CA6ADB2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>des poids</w:t>
      </w:r>
    </w:p>
    <w:p w14:paraId="416257C9" w14:textId="77777777" w:rsidR="005B4A7D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de dégradation par un participant d’un ou plusieurs des </w:t>
      </w:r>
      <w:r w:rsidR="006A3B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poids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1" w:name="_Hlk500358239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>
        <w:rPr>
          <w:rFonts w:ascii="Arial" w:hAnsi="Arial" w:cs="Arial"/>
          <w:sz w:val="22"/>
          <w:szCs w:val="22"/>
        </w:rPr>
        <w:t>des poids et coffrets, à savoir :</w:t>
      </w:r>
    </w:p>
    <w:p w14:paraId="74CE96DA" w14:textId="77777777" w:rsidR="005B4A7D" w:rsidRPr="00185E22" w:rsidRDefault="005B4A7D" w:rsidP="005B4A7D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bookmarkStart w:id="3" w:name="_GoBack"/>
      <w:bookmarkEnd w:id="3"/>
      <w:r w:rsidRPr="00185E22">
        <w:rPr>
          <w:rFonts w:ascii="Arial" w:hAnsi="Arial" w:cs="Arial"/>
          <w:sz w:val="22"/>
          <w:szCs w:val="22"/>
        </w:rPr>
        <w:t xml:space="preserve">Poids de </w:t>
      </w:r>
      <w:r w:rsidR="007666F1" w:rsidRPr="00185E22">
        <w:rPr>
          <w:rFonts w:ascii="Arial" w:hAnsi="Arial" w:cs="Arial"/>
          <w:sz w:val="22"/>
          <w:szCs w:val="22"/>
        </w:rPr>
        <w:t>5</w:t>
      </w:r>
      <w:r w:rsidRPr="00185E22">
        <w:rPr>
          <w:rFonts w:ascii="Arial" w:hAnsi="Arial" w:cs="Arial"/>
          <w:sz w:val="22"/>
          <w:szCs w:val="22"/>
        </w:rPr>
        <w:t>mg (classe E2) : 30€</w:t>
      </w:r>
    </w:p>
    <w:p w14:paraId="347E2B6C" w14:textId="540DE2EB" w:rsidR="005B4A7D" w:rsidRPr="00185E22" w:rsidRDefault="005B4A7D" w:rsidP="005B4A7D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 w:rsidR="007666F1" w:rsidRPr="00185E22">
        <w:rPr>
          <w:rFonts w:ascii="Arial" w:hAnsi="Arial" w:cs="Arial"/>
          <w:sz w:val="22"/>
          <w:szCs w:val="22"/>
        </w:rPr>
        <w:t>50m</w:t>
      </w:r>
      <w:r w:rsidRPr="00185E22">
        <w:rPr>
          <w:rFonts w:ascii="Arial" w:hAnsi="Arial" w:cs="Arial"/>
          <w:sz w:val="22"/>
          <w:szCs w:val="22"/>
        </w:rPr>
        <w:t xml:space="preserve">g (classe E2) : </w:t>
      </w:r>
      <w:r w:rsidR="00185E22" w:rsidRPr="00185E22">
        <w:rPr>
          <w:rFonts w:ascii="Arial" w:hAnsi="Arial" w:cs="Arial"/>
          <w:sz w:val="22"/>
          <w:szCs w:val="22"/>
        </w:rPr>
        <w:t>3</w:t>
      </w:r>
      <w:r w:rsidRPr="00185E22">
        <w:rPr>
          <w:rFonts w:ascii="Arial" w:hAnsi="Arial" w:cs="Arial"/>
          <w:sz w:val="22"/>
          <w:szCs w:val="22"/>
        </w:rPr>
        <w:t>0€</w:t>
      </w:r>
    </w:p>
    <w:p w14:paraId="67549C62" w14:textId="7BF0FB5A" w:rsidR="005B4A7D" w:rsidRPr="00185E22" w:rsidRDefault="005B4A7D" w:rsidP="005B4A7D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 w:rsidR="007666F1" w:rsidRPr="00185E22">
        <w:rPr>
          <w:rFonts w:ascii="Arial" w:hAnsi="Arial" w:cs="Arial"/>
          <w:sz w:val="22"/>
          <w:szCs w:val="22"/>
        </w:rPr>
        <w:t>50</w:t>
      </w:r>
      <w:r w:rsidRPr="00185E22">
        <w:rPr>
          <w:rFonts w:ascii="Arial" w:hAnsi="Arial" w:cs="Arial"/>
          <w:sz w:val="22"/>
          <w:szCs w:val="22"/>
        </w:rPr>
        <w:t>0</w:t>
      </w:r>
      <w:r w:rsidR="007666F1" w:rsidRPr="00185E22">
        <w:rPr>
          <w:rFonts w:ascii="Arial" w:hAnsi="Arial" w:cs="Arial"/>
          <w:sz w:val="22"/>
          <w:szCs w:val="22"/>
        </w:rPr>
        <w:t>m</w:t>
      </w:r>
      <w:r w:rsidRPr="00185E22">
        <w:rPr>
          <w:rFonts w:ascii="Arial" w:hAnsi="Arial" w:cs="Arial"/>
          <w:sz w:val="22"/>
          <w:szCs w:val="22"/>
        </w:rPr>
        <w:t xml:space="preserve">g (classe E2) : </w:t>
      </w:r>
      <w:r w:rsidR="00185E22" w:rsidRPr="00185E22">
        <w:rPr>
          <w:rFonts w:ascii="Arial" w:hAnsi="Arial" w:cs="Arial"/>
          <w:sz w:val="22"/>
          <w:szCs w:val="22"/>
        </w:rPr>
        <w:t>3</w:t>
      </w:r>
      <w:r w:rsidRPr="00185E22">
        <w:rPr>
          <w:rFonts w:ascii="Arial" w:hAnsi="Arial" w:cs="Arial"/>
          <w:sz w:val="22"/>
          <w:szCs w:val="22"/>
        </w:rPr>
        <w:t>0€</w:t>
      </w:r>
    </w:p>
    <w:p w14:paraId="340046C0" w14:textId="1FD7802B" w:rsidR="005B4A7D" w:rsidRPr="00185E22" w:rsidRDefault="005B4A7D" w:rsidP="005B4A7D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 w:rsidR="007666F1" w:rsidRPr="00185E22">
        <w:rPr>
          <w:rFonts w:ascii="Arial" w:hAnsi="Arial" w:cs="Arial"/>
          <w:sz w:val="22"/>
          <w:szCs w:val="22"/>
        </w:rPr>
        <w:t>5</w:t>
      </w:r>
      <w:r w:rsidRPr="00185E22">
        <w:rPr>
          <w:rFonts w:ascii="Arial" w:hAnsi="Arial" w:cs="Arial"/>
          <w:sz w:val="22"/>
          <w:szCs w:val="22"/>
        </w:rPr>
        <w:t xml:space="preserve">g (classe E2) : </w:t>
      </w:r>
      <w:r w:rsidR="00185E22" w:rsidRPr="00185E22">
        <w:rPr>
          <w:rFonts w:ascii="Arial" w:hAnsi="Arial" w:cs="Arial"/>
          <w:sz w:val="22"/>
          <w:szCs w:val="22"/>
        </w:rPr>
        <w:t>65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09A703DA" w14:textId="0866B9B8" w:rsidR="007666F1" w:rsidRPr="00185E22" w:rsidRDefault="007666F1" w:rsidP="007666F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50g (classe E2) : </w:t>
      </w:r>
      <w:r w:rsidR="00185E22" w:rsidRPr="00185E22">
        <w:rPr>
          <w:rFonts w:ascii="Arial" w:hAnsi="Arial" w:cs="Arial"/>
          <w:sz w:val="22"/>
          <w:szCs w:val="22"/>
        </w:rPr>
        <w:t>90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674B7C56" w14:textId="07D8946F" w:rsidR="007666F1" w:rsidRPr="00185E22" w:rsidRDefault="007666F1" w:rsidP="007666F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500g (classe E2) : </w:t>
      </w:r>
      <w:r w:rsidR="00185E22" w:rsidRPr="00185E22">
        <w:rPr>
          <w:rFonts w:ascii="Arial" w:hAnsi="Arial" w:cs="Arial"/>
          <w:sz w:val="22"/>
          <w:szCs w:val="22"/>
        </w:rPr>
        <w:t>210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55EDEDA5" w14:textId="3018F826" w:rsidR="007666F1" w:rsidRPr="00185E22" w:rsidRDefault="007666F1" w:rsidP="007666F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5kg (classe E2) : </w:t>
      </w:r>
      <w:r w:rsidR="00185E22" w:rsidRPr="00185E22">
        <w:rPr>
          <w:rFonts w:ascii="Arial" w:hAnsi="Arial" w:cs="Arial"/>
          <w:sz w:val="22"/>
          <w:szCs w:val="22"/>
        </w:rPr>
        <w:t>710</w:t>
      </w:r>
      <w:r w:rsidRPr="00185E22">
        <w:rPr>
          <w:rFonts w:ascii="Arial" w:hAnsi="Arial" w:cs="Arial"/>
          <w:sz w:val="22"/>
          <w:szCs w:val="22"/>
        </w:rPr>
        <w:t>€</w:t>
      </w:r>
    </w:p>
    <w:bookmarkEnd w:id="1"/>
    <w:bookmarkEnd w:id="2"/>
    <w:p w14:paraId="23C2BD31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E0CA03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AB273F6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 xml:space="preserve">la présente comparaison </w:t>
      </w:r>
      <w:proofErr w:type="spellStart"/>
      <w:r>
        <w:rPr>
          <w:rFonts w:ascii="Arial" w:hAnsi="Arial" w:cs="Arial"/>
          <w:sz w:val="22"/>
          <w:szCs w:val="22"/>
        </w:rPr>
        <w:t>inter-laboratoire</w:t>
      </w:r>
      <w:r w:rsidR="006A3BF4">
        <w:rPr>
          <w:rFonts w:ascii="Arial" w:hAnsi="Arial" w:cs="Arial"/>
          <w:sz w:val="22"/>
          <w:szCs w:val="22"/>
        </w:rPr>
        <w:t>s</w:t>
      </w:r>
      <w:proofErr w:type="spellEnd"/>
      <w:r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3B1777EA" w14:textId="77777777" w:rsidR="005B4A7D" w:rsidRPr="00167808" w:rsidRDefault="005B4A7D" w:rsidP="005B4A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E601F42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9BD2E3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F612E0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3EEEFE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4637B63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815B35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894DCB6" w14:textId="77777777" w:rsidR="004C2075" w:rsidRDefault="004C2075" w:rsidP="004C2075">
      <w:pPr>
        <w:spacing w:after="240" w:line="360" w:lineRule="auto"/>
        <w:jc w:val="both"/>
        <w:rPr>
          <w:rFonts w:ascii="Arial" w:hAnsi="Arial" w:cs="Arial"/>
          <w:sz w:val="22"/>
          <w:szCs w:val="20"/>
        </w:rPr>
      </w:pPr>
    </w:p>
    <w:sectPr w:rsidR="004C2075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DBE1" w14:textId="77777777" w:rsidR="00620EEC" w:rsidRDefault="00620EEC">
      <w:r>
        <w:separator/>
      </w:r>
    </w:p>
  </w:endnote>
  <w:endnote w:type="continuationSeparator" w:id="0">
    <w:p w14:paraId="6EFC2CCA" w14:textId="77777777" w:rsidR="00620EEC" w:rsidRDefault="006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FAFF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5858D4FD" w14:textId="77777777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2EFCB45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FC58" w14:textId="77777777" w:rsidR="00620EEC" w:rsidRDefault="00620EEC">
      <w:r>
        <w:separator/>
      </w:r>
    </w:p>
  </w:footnote>
  <w:footnote w:type="continuationSeparator" w:id="0">
    <w:p w14:paraId="11BE937D" w14:textId="77777777" w:rsidR="00620EEC" w:rsidRDefault="006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58AE9EF4" w14:textId="77777777" w:rsidTr="00EF43B9">
      <w:tc>
        <w:tcPr>
          <w:tcW w:w="2552" w:type="dxa"/>
        </w:tcPr>
        <w:p w14:paraId="2B3FFBF8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0B2150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5ADDF719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105D6B74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6AEFEDCC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1828ED8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D50D45">
            <w:rPr>
              <w:rFonts w:ascii="Arial" w:hAnsi="Arial" w:cs="Arial"/>
              <w:sz w:val="18"/>
            </w:rPr>
            <w:t>2</w:t>
          </w:r>
        </w:p>
      </w:tc>
    </w:tr>
  </w:tbl>
  <w:p w14:paraId="3E14D01B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70A2"/>
    <w:rsid w:val="0016482B"/>
    <w:rsid w:val="00167808"/>
    <w:rsid w:val="00182869"/>
    <w:rsid w:val="00183A1C"/>
    <w:rsid w:val="00185E22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D2BD4"/>
    <w:rsid w:val="002E01C9"/>
    <w:rsid w:val="002E08F2"/>
    <w:rsid w:val="002E60A9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C2075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B4A7D"/>
    <w:rsid w:val="005C2C62"/>
    <w:rsid w:val="005D761C"/>
    <w:rsid w:val="005F26AB"/>
    <w:rsid w:val="00603284"/>
    <w:rsid w:val="00611618"/>
    <w:rsid w:val="00611E42"/>
    <w:rsid w:val="00620EEC"/>
    <w:rsid w:val="00633796"/>
    <w:rsid w:val="00647201"/>
    <w:rsid w:val="00656276"/>
    <w:rsid w:val="00656B0B"/>
    <w:rsid w:val="00676E9F"/>
    <w:rsid w:val="006A3BF4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349FD"/>
    <w:rsid w:val="00754338"/>
    <w:rsid w:val="00756A9D"/>
    <w:rsid w:val="007606C7"/>
    <w:rsid w:val="007654E9"/>
    <w:rsid w:val="007666F1"/>
    <w:rsid w:val="0076716C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B49FB"/>
    <w:rsid w:val="00DB599A"/>
    <w:rsid w:val="00DB66AD"/>
    <w:rsid w:val="00DB69FE"/>
    <w:rsid w:val="00DC1BA9"/>
    <w:rsid w:val="00DC3B62"/>
    <w:rsid w:val="00DC4E70"/>
    <w:rsid w:val="00DE13FE"/>
    <w:rsid w:val="00E001F0"/>
    <w:rsid w:val="00E0359C"/>
    <w:rsid w:val="00E12986"/>
    <w:rsid w:val="00E13CDC"/>
    <w:rsid w:val="00E15B24"/>
    <w:rsid w:val="00E2077E"/>
    <w:rsid w:val="00E25646"/>
    <w:rsid w:val="00E30907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6185E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B0C9E"/>
    <w:rsid w:val="002F79F7"/>
    <w:rsid w:val="00352BCA"/>
    <w:rsid w:val="00384D09"/>
    <w:rsid w:val="00392725"/>
    <w:rsid w:val="00393797"/>
    <w:rsid w:val="004172E9"/>
    <w:rsid w:val="0043745D"/>
    <w:rsid w:val="004A4287"/>
    <w:rsid w:val="004E6A78"/>
    <w:rsid w:val="005F2ED1"/>
    <w:rsid w:val="006122B0"/>
    <w:rsid w:val="006F35F6"/>
    <w:rsid w:val="007324AF"/>
    <w:rsid w:val="007C2AB2"/>
    <w:rsid w:val="007E2DE4"/>
    <w:rsid w:val="008A4C79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A2CBA"/>
    <w:rsid w:val="00CA42C7"/>
    <w:rsid w:val="00CD3590"/>
    <w:rsid w:val="00D5107C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BD0F-9F41-47BB-8006-AAE5B131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5</cp:revision>
  <cp:lastPrinted>2018-09-25T09:40:00Z</cp:lastPrinted>
  <dcterms:created xsi:type="dcterms:W3CDTF">2018-09-25T09:41:00Z</dcterms:created>
  <dcterms:modified xsi:type="dcterms:W3CDTF">2019-02-22T13:14:00Z</dcterms:modified>
</cp:coreProperties>
</file>